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27" w:rsidRDefault="001F31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 o losování regaty č. 7</w:t>
      </w:r>
    </w:p>
    <w:p w:rsidR="001F3127" w:rsidRDefault="001F3127">
      <w:pPr>
        <w:jc w:val="both"/>
        <w:rPr>
          <w:rFonts w:ascii="Arial" w:hAnsi="Arial" w:cs="Arial"/>
          <w:b/>
          <w:bCs/>
        </w:rPr>
      </w:pPr>
    </w:p>
    <w:p w:rsidR="001F3127" w:rsidRDefault="001F31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Jarní veslařská regata – Neratovice  26. – 27. 4. 2014</w:t>
      </w:r>
    </w:p>
    <w:p w:rsidR="001F3127" w:rsidRDefault="001F31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Losování zahájeno 24. 4. 2014 v 18.00 hodin.</w:t>
      </w:r>
    </w:p>
    <w:p w:rsidR="001F3127" w:rsidRDefault="001F3127">
      <w:pPr>
        <w:jc w:val="both"/>
        <w:rPr>
          <w:rFonts w:ascii="Arial" w:hAnsi="Arial" w:cs="Arial"/>
          <w:b/>
          <w:bCs/>
        </w:rPr>
      </w:pP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Přítomni: </w:t>
      </w:r>
      <w:r>
        <w:rPr>
          <w:rFonts w:ascii="Arial" w:hAnsi="Arial" w:cs="Arial"/>
        </w:rPr>
        <w:t xml:space="preserve"> za rozhodčí – Ing. Jaroslav Zoula</w:t>
      </w: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za pořadatele - Václav Kára, Martin Vyšohlíd, Petra Jermářová.</w:t>
      </w: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. </w:t>
      </w:r>
    </w:p>
    <w:p w:rsidR="001F3127" w:rsidRDefault="001F3127">
      <w:pPr>
        <w:tabs>
          <w:tab w:val="center" w:pos="1515"/>
          <w:tab w:val="left" w:pos="1845"/>
          <w:tab w:val="left" w:pos="2430"/>
          <w:tab w:val="left" w:pos="33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Přihlášené oddíly: </w:t>
      </w:r>
      <w:r>
        <w:rPr>
          <w:rFonts w:ascii="Arial" w:hAnsi="Arial" w:cs="Arial"/>
          <w:b/>
          <w:bCs/>
          <w:sz w:val="20"/>
          <w:szCs w:val="20"/>
        </w:rPr>
        <w:t xml:space="preserve">VK SLAVIA  PRAHA,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KONDOR BRANDÝS n.L., VK SMÍCHOV, SLAVOJ  LITOMĚŘICE,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LOKOMOTIVA BEROUN, VK LYSÁ n.L., KVM  1881  MĚLNÍK, LOKOMOTIVA NYMBURK,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BOHEMIANS PRAHA,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CHEMIČKA  ÚSTÍ n.L., VK SLAVIA DĚČÍN, SPARTAK BOLETICE, KVS ŠTĚTÍ, VK ROUDNICE n.L. </w:t>
      </w:r>
      <w:r>
        <w:rPr>
          <w:rFonts w:ascii="Arial" w:hAnsi="Arial" w:cs="Arial"/>
        </w:rPr>
        <w:t>a TJ Neratovice.</w:t>
      </w:r>
    </w:p>
    <w:p w:rsidR="001F3127" w:rsidRDefault="001F3127">
      <w:pPr>
        <w:jc w:val="both"/>
        <w:rPr>
          <w:rFonts w:ascii="Arial" w:hAnsi="Arial" w:cs="Arial"/>
        </w:rPr>
      </w:pPr>
    </w:p>
    <w:p w:rsidR="001F3127" w:rsidRDefault="001F31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Všem oddílům děkujeme za přihlášky k našim závodům.</w:t>
      </w:r>
    </w:p>
    <w:p w:rsidR="001F3127" w:rsidRDefault="001F3127">
      <w:pPr>
        <w:jc w:val="both"/>
        <w:rPr>
          <w:rFonts w:ascii="Arial" w:hAnsi="Arial" w:cs="Arial"/>
        </w:rPr>
      </w:pP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závodech, kde je přihlášena pouze jedna posádka jsme ponechali možnost</w:t>
      </w: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dohlášení na schůzce zástupců. Nedostavení se přihlášené posádky nebude</w:t>
      </w:r>
    </w:p>
    <w:p w:rsidR="001F3127" w:rsidRDefault="001F31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samozřejmě penalizováno.</w:t>
      </w:r>
    </w:p>
    <w:p w:rsidR="001F3127" w:rsidRDefault="001F3127">
      <w:pPr>
        <w:jc w:val="both"/>
        <w:rPr>
          <w:rFonts w:ascii="Arial" w:hAnsi="Arial" w:cs="Arial"/>
        </w:rPr>
      </w:pP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Objednané noclehy zajištěny v prostorách loděnice.</w:t>
      </w:r>
    </w:p>
    <w:p w:rsidR="001F3127" w:rsidRDefault="001F3127">
      <w:pPr>
        <w:pStyle w:val="BodyText21"/>
        <w:rPr>
          <w:rFonts w:ascii="Arial" w:hAnsi="Arial" w:cs="Arial"/>
          <w:b w:val="0"/>
          <w:bCs w:val="0"/>
        </w:rPr>
      </w:pPr>
    </w:p>
    <w:p w:rsidR="001F3127" w:rsidRDefault="001F3127">
      <w:pPr>
        <w:pStyle w:val="BodyText2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</w:t>
      </w:r>
    </w:p>
    <w:p w:rsidR="001F3127" w:rsidRDefault="001F312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UPOZORNĚNÍ  PRO  VŠECHNY  ODDÍLY:</w:t>
      </w:r>
    </w:p>
    <w:p w:rsidR="001F3127" w:rsidRDefault="001F312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F3127" w:rsidRDefault="001F312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Stanoviště lodí všech oddílů je možné pouze  v prostorách areálu veslařského oddílu, vleky a auta musí zůstat před mostem k veslařskému oddílu. </w:t>
      </w:r>
    </w:p>
    <w:p w:rsidR="001F3127" w:rsidRDefault="001F312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Schůzka zástupců oddílů a rozhodčích se koná v sobotu  26. 4. 2014 v 9.00 hodin v klubovně pořádajícího oddílu, prezentace v 8:30 hodin.</w:t>
      </w: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schůzky zástupců je nutné doplnit přihlášky:</w:t>
      </w: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 LYSÁ + ROUD loď 6; NERA + MELNIK loď 7</w:t>
      </w: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40 LITM  loď 11</w:t>
      </w: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51 LITM loď 8</w:t>
      </w: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54 NERA + USTI + BOLE + MELNIK loď 2</w:t>
      </w: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55 BRAN loď 4</w:t>
      </w:r>
    </w:p>
    <w:p w:rsidR="001F3127" w:rsidRDefault="001F3127">
      <w:pPr>
        <w:jc w:val="both"/>
        <w:rPr>
          <w:rFonts w:ascii="Arial" w:hAnsi="Arial" w:cs="Arial"/>
        </w:rPr>
      </w:pP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Zahájení sobotního pořadu regaty v sobotu v 11 hod., předpokládaný konec </w:t>
      </w: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16:45 hod. </w:t>
      </w: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 neděli v 10 hodin, předpokládaný konec do 15 hodin. </w:t>
      </w:r>
    </w:p>
    <w:p w:rsidR="001F3127" w:rsidRDefault="001F3127">
      <w:pPr>
        <w:jc w:val="both"/>
        <w:rPr>
          <w:rFonts w:ascii="Arial" w:hAnsi="Arial" w:cs="Arial"/>
        </w:rPr>
      </w:pPr>
    </w:p>
    <w:p w:rsidR="001F3127" w:rsidRDefault="001F3127">
      <w:pPr>
        <w:pStyle w:val="BodyText21"/>
        <w:rPr>
          <w:rFonts w:ascii="Arial" w:hAnsi="Arial" w:cs="Arial"/>
        </w:rPr>
      </w:pPr>
      <w:r>
        <w:rPr>
          <w:rFonts w:ascii="Arial" w:hAnsi="Arial" w:cs="Arial"/>
        </w:rPr>
        <w:t>Případné dohlášky pouze do plného startovního pole.</w:t>
      </w:r>
    </w:p>
    <w:p w:rsidR="001F3127" w:rsidRDefault="001F3127">
      <w:pPr>
        <w:pStyle w:val="BodyText21"/>
        <w:rPr>
          <w:rFonts w:ascii="Arial" w:hAnsi="Arial" w:cs="Arial"/>
        </w:rPr>
      </w:pPr>
    </w:p>
    <w:p w:rsidR="001F3127" w:rsidRDefault="001F3127">
      <w:pPr>
        <w:jc w:val="both"/>
        <w:rPr>
          <w:rFonts w:ascii="Arial" w:hAnsi="Arial" w:cs="Arial"/>
        </w:rPr>
      </w:pP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Občerstvení v loděnici pořadatele.</w:t>
      </w:r>
    </w:p>
    <w:p w:rsidR="001F3127" w:rsidRDefault="001F3127">
      <w:pPr>
        <w:jc w:val="both"/>
        <w:rPr>
          <w:rFonts w:ascii="Arial" w:hAnsi="Arial" w:cs="Arial"/>
          <w:b/>
          <w:bCs/>
        </w:rPr>
      </w:pPr>
    </w:p>
    <w:p w:rsidR="001F3127" w:rsidRDefault="001F3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Losování ukončeno dne 24. 4. 2014 ve 21 hod.</w:t>
      </w:r>
    </w:p>
    <w:p w:rsidR="001F3127" w:rsidRDefault="001F3127">
      <w:pPr>
        <w:jc w:val="both"/>
        <w:rPr>
          <w:rFonts w:ascii="Arial" w:hAnsi="Arial" w:cs="Arial"/>
        </w:rPr>
      </w:pPr>
    </w:p>
    <w:p w:rsidR="001F3127" w:rsidRDefault="001F3127">
      <w:pPr>
        <w:jc w:val="both"/>
        <w:rPr>
          <w:rFonts w:cs="Times New Roman"/>
        </w:rPr>
      </w:pPr>
      <w:r>
        <w:rPr>
          <w:rFonts w:ascii="Arial" w:hAnsi="Arial" w:cs="Arial"/>
        </w:rPr>
        <w:t xml:space="preserve">Zapsal: Václav Kára </w:t>
      </w:r>
    </w:p>
    <w:sectPr w:rsidR="001F3127" w:rsidSect="001F3127">
      <w:pgSz w:w="11906" w:h="16838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 Patko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127"/>
    <w:rsid w:val="001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pPr>
      <w:jc w:val="both"/>
    </w:pPr>
    <w:rPr>
      <w:rFonts w:ascii="S Patkou" w:hAnsi="S Patkou" w:cs="S Patkou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242</Words>
  <Characters>1381</Characters>
  <Application>Microsoft Office Outlook</Application>
  <DocSecurity>0</DocSecurity>
  <Lines>0</Lines>
  <Paragraphs>0</Paragraphs>
  <ScaleCrop>false</ScaleCrop>
  <Company>Vaclav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losování regaty č</dc:title>
  <dc:subject/>
  <dc:creator>Vaclav</dc:creator>
  <cp:keywords/>
  <dc:description/>
  <cp:lastModifiedBy>Paroulkovi</cp:lastModifiedBy>
  <cp:revision>2</cp:revision>
  <cp:lastPrinted>2008-04-25T09:42:00Z</cp:lastPrinted>
  <dcterms:created xsi:type="dcterms:W3CDTF">2014-04-24T19:15:00Z</dcterms:created>
  <dcterms:modified xsi:type="dcterms:W3CDTF">2014-04-24T19:15:00Z</dcterms:modified>
</cp:coreProperties>
</file>